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E31" w:rsidRDefault="00D97A8B">
      <w:pPr>
        <w:pStyle w:val="a3"/>
        <w:spacing w:before="66"/>
        <w:ind w:left="2689" w:right="2690"/>
        <w:jc w:val="center"/>
      </w:pPr>
      <w:r>
        <w:t>Товариство з обмеженою відповідальністю</w:t>
      </w:r>
    </w:p>
    <w:p w:rsidR="00196E31" w:rsidRDefault="00D97A8B">
      <w:pPr>
        <w:pStyle w:val="a3"/>
        <w:ind w:left="2689" w:right="2690"/>
        <w:jc w:val="center"/>
      </w:pPr>
      <w:r>
        <w:t>«Усе буде добре»</w:t>
      </w:r>
    </w:p>
    <w:p w:rsidR="00196E31" w:rsidRDefault="00196E31">
      <w:pPr>
        <w:pStyle w:val="a3"/>
        <w:spacing w:before="3"/>
        <w:rPr>
          <w:sz w:val="16"/>
        </w:rPr>
      </w:pPr>
    </w:p>
    <w:p w:rsidR="00196E31" w:rsidRDefault="00D97A8B">
      <w:pPr>
        <w:pStyle w:val="a3"/>
        <w:spacing w:before="90"/>
        <w:ind w:left="102"/>
      </w:pPr>
      <w:r>
        <w:t>Код ЄДРПОУ 12345678</w:t>
      </w:r>
    </w:p>
    <w:p w:rsidR="00196E31" w:rsidRDefault="00196E31">
      <w:pPr>
        <w:pStyle w:val="a3"/>
        <w:spacing w:before="6"/>
        <w:rPr>
          <w:sz w:val="16"/>
        </w:rPr>
      </w:pPr>
    </w:p>
    <w:p w:rsidR="00196E31" w:rsidRDefault="00D97A8B">
      <w:pPr>
        <w:spacing w:before="90"/>
        <w:ind w:left="2689" w:right="2689"/>
        <w:jc w:val="center"/>
        <w:rPr>
          <w:b/>
          <w:sz w:val="24"/>
        </w:rPr>
      </w:pPr>
      <w:r>
        <w:rPr>
          <w:b/>
          <w:sz w:val="24"/>
        </w:rPr>
        <w:t>НАКАЗ</w:t>
      </w:r>
    </w:p>
    <w:p w:rsidR="00196E31" w:rsidRDefault="00D97A8B">
      <w:pPr>
        <w:pStyle w:val="a3"/>
        <w:tabs>
          <w:tab w:val="left" w:pos="4496"/>
          <w:tab w:val="left" w:pos="8467"/>
        </w:tabs>
        <w:spacing w:before="54" w:line="552" w:lineRule="exact"/>
        <w:ind w:left="102" w:right="207"/>
      </w:pPr>
      <w:r>
        <w:t>01.11.2019</w:t>
      </w:r>
      <w:r>
        <w:tab/>
        <w:t>м. Київ</w:t>
      </w:r>
      <w:r>
        <w:tab/>
        <w:t xml:space="preserve">№ </w:t>
      </w:r>
      <w:r>
        <w:rPr>
          <w:spacing w:val="-2"/>
        </w:rPr>
        <w:t>198-к/</w:t>
      </w:r>
      <w:proofErr w:type="spellStart"/>
      <w:r>
        <w:rPr>
          <w:spacing w:val="-2"/>
        </w:rPr>
        <w:t>тм</w:t>
      </w:r>
      <w:proofErr w:type="spellEnd"/>
      <w:r>
        <w:rPr>
          <w:spacing w:val="-2"/>
        </w:rPr>
        <w:t xml:space="preserve"> </w:t>
      </w:r>
      <w:r>
        <w:t>Про оголошення</w:t>
      </w:r>
      <w:r>
        <w:rPr>
          <w:spacing w:val="-2"/>
        </w:rPr>
        <w:t xml:space="preserve"> </w:t>
      </w:r>
      <w:r>
        <w:t>догани</w:t>
      </w:r>
    </w:p>
    <w:p w:rsidR="00196E31" w:rsidRDefault="00D97A8B">
      <w:pPr>
        <w:pStyle w:val="a3"/>
        <w:spacing w:line="218" w:lineRule="exact"/>
        <w:ind w:left="102"/>
      </w:pPr>
      <w:proofErr w:type="spellStart"/>
      <w:r>
        <w:t>Нізахолоднуводу</w:t>
      </w:r>
      <w:proofErr w:type="spellEnd"/>
      <w:r>
        <w:t xml:space="preserve"> М. В.</w:t>
      </w:r>
    </w:p>
    <w:p w:rsidR="00196E31" w:rsidRDefault="00196E31">
      <w:pPr>
        <w:pStyle w:val="a3"/>
      </w:pPr>
    </w:p>
    <w:p w:rsidR="00196E31" w:rsidRDefault="00D97A8B">
      <w:pPr>
        <w:pStyle w:val="a3"/>
        <w:ind w:left="102"/>
      </w:pPr>
      <w:r>
        <w:t>ОГОЛОСИТИ ДОГАНУ:</w:t>
      </w:r>
    </w:p>
    <w:p w:rsidR="00196E31" w:rsidRDefault="00196E31">
      <w:pPr>
        <w:pStyle w:val="a3"/>
      </w:pPr>
    </w:p>
    <w:p w:rsidR="00196E31" w:rsidRDefault="00D97A8B">
      <w:pPr>
        <w:pStyle w:val="a3"/>
        <w:ind w:left="102" w:firstLine="707"/>
      </w:pPr>
      <w:r>
        <w:t>НІЗАХОЛОДНУВОДУ Мирославі Василівні, бухгалтеру бухгалтерії, за порушення трудової дисципліни (несвоєчасна підготовка фінансової звітності).</w:t>
      </w:r>
    </w:p>
    <w:p w:rsidR="00196E31" w:rsidRDefault="00196E31">
      <w:pPr>
        <w:pStyle w:val="a3"/>
        <w:spacing w:before="1"/>
      </w:pPr>
    </w:p>
    <w:p w:rsidR="00196E31" w:rsidRDefault="00D97A8B">
      <w:pPr>
        <w:pStyle w:val="a3"/>
        <w:ind w:left="1378" w:right="2450" w:hanging="1277"/>
      </w:pPr>
      <w:r>
        <w:t xml:space="preserve">Підстава: 1. Доповідна записка про порушення трудової дисципліни бухгалтером </w:t>
      </w:r>
      <w:proofErr w:type="spellStart"/>
      <w:r>
        <w:t>Нізахолоднуводу</w:t>
      </w:r>
      <w:proofErr w:type="spellEnd"/>
      <w:r>
        <w:t xml:space="preserve"> М. В. від 21.10.2019</w:t>
      </w:r>
      <w:r>
        <w:t xml:space="preserve"> </w:t>
      </w:r>
      <w:r>
        <w:t>№ 231.</w:t>
      </w:r>
    </w:p>
    <w:p w:rsidR="00196E31" w:rsidRDefault="00D97A8B">
      <w:pPr>
        <w:pStyle w:val="a3"/>
        <w:ind w:left="1378" w:right="681" w:hanging="284"/>
      </w:pPr>
      <w:r>
        <w:t xml:space="preserve">2. Акт про відмову </w:t>
      </w:r>
      <w:proofErr w:type="spellStart"/>
      <w:r>
        <w:t>Нізахолоднуводу</w:t>
      </w:r>
      <w:proofErr w:type="spellEnd"/>
      <w:r>
        <w:t xml:space="preserve"> М. В. надати письмові пояснення причин несвоєчасної підготовки звітності від 25.10.2019</w:t>
      </w:r>
      <w:bookmarkStart w:id="0" w:name="_GoBack"/>
      <w:bookmarkEnd w:id="0"/>
      <w:r>
        <w:t xml:space="preserve"> № 119.</w:t>
      </w:r>
    </w:p>
    <w:p w:rsidR="00196E31" w:rsidRDefault="00196E31">
      <w:pPr>
        <w:pStyle w:val="a3"/>
        <w:spacing w:before="9"/>
        <w:rPr>
          <w:sz w:val="36"/>
        </w:rPr>
      </w:pPr>
    </w:p>
    <w:p w:rsidR="00196E31" w:rsidRDefault="00D97A8B">
      <w:pPr>
        <w:tabs>
          <w:tab w:val="left" w:pos="4355"/>
          <w:tab w:val="left" w:pos="8040"/>
        </w:tabs>
        <w:ind w:left="102"/>
        <w:rPr>
          <w:sz w:val="24"/>
        </w:rPr>
      </w:pPr>
      <w:r>
        <w:rPr>
          <w:sz w:val="24"/>
        </w:rPr>
        <w:t>Директор</w:t>
      </w:r>
      <w:r>
        <w:rPr>
          <w:sz w:val="24"/>
        </w:rPr>
        <w:tab/>
      </w:r>
      <w:proofErr w:type="spellStart"/>
      <w:r>
        <w:rPr>
          <w:rFonts w:ascii="Bookman Old Style" w:hAnsi="Bookman Old Style"/>
          <w:i/>
          <w:sz w:val="24"/>
        </w:rPr>
        <w:t>Добродiй</w:t>
      </w:r>
      <w:proofErr w:type="spellEnd"/>
      <w:r>
        <w:rPr>
          <w:rFonts w:ascii="Bookman Old Style" w:hAnsi="Bookman Old Style"/>
          <w:i/>
          <w:sz w:val="24"/>
        </w:rPr>
        <w:tab/>
      </w:r>
      <w:r>
        <w:rPr>
          <w:sz w:val="24"/>
        </w:rPr>
        <w:t>К. М.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Добродій</w:t>
      </w:r>
    </w:p>
    <w:p w:rsidR="00196E31" w:rsidRDefault="00196E31">
      <w:pPr>
        <w:pStyle w:val="a3"/>
        <w:rPr>
          <w:sz w:val="28"/>
        </w:rPr>
      </w:pPr>
    </w:p>
    <w:p w:rsidR="00196E31" w:rsidRDefault="00D97A8B">
      <w:pPr>
        <w:spacing w:before="226"/>
        <w:ind w:left="102"/>
        <w:rPr>
          <w:i/>
          <w:sz w:val="24"/>
        </w:rPr>
      </w:pPr>
      <w:r>
        <w:rPr>
          <w:i/>
          <w:sz w:val="24"/>
        </w:rPr>
        <w:t>Візи, відмітки про ознайомлення з наказом</w:t>
      </w:r>
    </w:p>
    <w:sectPr w:rsidR="00196E31">
      <w:type w:val="continuous"/>
      <w:pgSz w:w="11910" w:h="16840"/>
      <w:pgMar w:top="1040" w:right="4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96E31"/>
    <w:rsid w:val="00196E31"/>
    <w:rsid w:val="00D97A8B"/>
    <w:rsid w:val="00FA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3B380-94CC-40D2-A369-57989EAF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Company>SPecialiST RePack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Янчицкая Ольга</dc:creator>
  <cp:lastModifiedBy>Ірина Федорова</cp:lastModifiedBy>
  <cp:revision>3</cp:revision>
  <dcterms:created xsi:type="dcterms:W3CDTF">2019-05-06T07:28:00Z</dcterms:created>
  <dcterms:modified xsi:type="dcterms:W3CDTF">2019-05-06T07:30:00Z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2019-05-06T00:00:00Z</vt:filetime>
  </property>
</Properties>
</file>